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0C" w:rsidRDefault="004E1B58">
      <w:pPr>
        <w:pStyle w:val="normal0"/>
        <w:spacing w:line="360" w:lineRule="auto"/>
        <w:jc w:val="center"/>
      </w:pPr>
      <w:r>
        <w:rPr>
          <w:b/>
        </w:rPr>
        <w:t>Logistics Management</w:t>
      </w:r>
    </w:p>
    <w:p w:rsidR="00EC000C" w:rsidRDefault="00EC000C">
      <w:pPr>
        <w:pStyle w:val="normal0"/>
        <w:spacing w:line="360" w:lineRule="auto"/>
      </w:pPr>
    </w:p>
    <w:p w:rsidR="00EC000C" w:rsidRDefault="004E1B58">
      <w:pPr>
        <w:pStyle w:val="normal0"/>
        <w:spacing w:line="360" w:lineRule="auto"/>
      </w:pPr>
      <w:r>
        <w:rPr>
          <w:b/>
        </w:rPr>
        <w:t xml:space="preserve">1. Many multinationals are now committing to sustainable development growth (SDG) due to the recent global climate change and global warming. </w:t>
      </w:r>
      <w:proofErr w:type="gramStart"/>
      <w:r>
        <w:rPr>
          <w:b/>
        </w:rPr>
        <w:t>Discuss with relevant examples how Green Manufacturing can be incorporated in logistic planning.</w:t>
      </w:r>
      <w:proofErr w:type="gramEnd"/>
      <w:r>
        <w:rPr>
          <w:b/>
        </w:rPr>
        <w:t xml:space="preserve"> (10 Marks)  </w:t>
      </w:r>
    </w:p>
    <w:p w:rsidR="00EC000C" w:rsidRDefault="004E1B58">
      <w:pPr>
        <w:pStyle w:val="normal0"/>
        <w:spacing w:line="360" w:lineRule="auto"/>
      </w:pPr>
      <w:r>
        <w:rPr>
          <w:b/>
        </w:rPr>
        <w:t>Intr</w:t>
      </w:r>
      <w:r>
        <w:rPr>
          <w:b/>
        </w:rPr>
        <w:t>oduction</w:t>
      </w:r>
    </w:p>
    <w:p w:rsidR="00EC000C" w:rsidRDefault="004E1B58" w:rsidP="004E1B58">
      <w:pPr>
        <w:pStyle w:val="normal0"/>
        <w:spacing w:line="360" w:lineRule="auto"/>
      </w:pPr>
      <w:r>
        <w:t>The words green hits our mind with a vision to prevent any damage to the environment irrespective of any work. No matter whatever be the profession the outcome or the intermediate processes should never cause damage to the nature. Global warming h</w:t>
      </w:r>
      <w:r>
        <w:t xml:space="preserve">as been a major cause for a wide range of problems all over the world. The cause of Global warming is known to many and even the companies </w:t>
      </w:r>
    </w:p>
    <w:p w:rsidR="004E1B58" w:rsidRDefault="004E1B58" w:rsidP="004E1B58">
      <w:pPr>
        <w:pStyle w:val="normal0"/>
        <w:spacing w:line="360" w:lineRule="auto"/>
      </w:pPr>
    </w:p>
    <w:p w:rsidR="00EC000C" w:rsidRDefault="00EC000C">
      <w:pPr>
        <w:pStyle w:val="normal0"/>
        <w:spacing w:line="360" w:lineRule="auto"/>
      </w:pPr>
    </w:p>
    <w:p w:rsidR="00EC000C" w:rsidRDefault="004E1B58">
      <w:pPr>
        <w:pStyle w:val="normal0"/>
        <w:spacing w:line="360" w:lineRule="auto"/>
      </w:pPr>
      <w:r>
        <w:rPr>
          <w:b/>
        </w:rPr>
        <w:t xml:space="preserve"> 2. What are your recommendations for a successful channel strategy decision that may help your organization be highly competitive and maximize its profit? Give examples. (10 Marks)  </w:t>
      </w:r>
    </w:p>
    <w:p w:rsidR="00EC000C" w:rsidRDefault="004E1B58">
      <w:pPr>
        <w:pStyle w:val="normal0"/>
        <w:spacing w:line="360" w:lineRule="auto"/>
      </w:pPr>
      <w:r>
        <w:rPr>
          <w:b/>
        </w:rPr>
        <w:t>Introduction</w:t>
      </w:r>
    </w:p>
    <w:p w:rsidR="00EC000C" w:rsidRDefault="004E1B58" w:rsidP="004E1B58">
      <w:pPr>
        <w:pStyle w:val="normal0"/>
        <w:spacing w:line="360" w:lineRule="auto"/>
      </w:pPr>
      <w:r>
        <w:t>To understand the Chan</w:t>
      </w:r>
      <w:r>
        <w:t xml:space="preserve">nel strategy decision and selling it is important to know the factors and procedures involved in the process. These are selling of either products or the services by the resellers or distributors through network. It is a very reliable model for the sales. </w:t>
      </w:r>
      <w:r>
        <w:t xml:space="preserve">Both are addressed through channel marketing that is the end user customers and the channel partners </w:t>
      </w:r>
      <w:proofErr w:type="gramStart"/>
      <w:r>
        <w:t>It</w:t>
      </w:r>
      <w:proofErr w:type="gramEnd"/>
      <w:r>
        <w:t xml:space="preserve"> is not at all </w:t>
      </w:r>
    </w:p>
    <w:p w:rsidR="004E1B58" w:rsidRDefault="004E1B58" w:rsidP="004E1B58">
      <w:pPr>
        <w:pStyle w:val="normal0"/>
        <w:spacing w:line="360" w:lineRule="auto"/>
      </w:pPr>
    </w:p>
    <w:p w:rsidR="00EC000C" w:rsidRDefault="00EC000C">
      <w:pPr>
        <w:pStyle w:val="normal0"/>
        <w:spacing w:line="360" w:lineRule="auto"/>
      </w:pPr>
    </w:p>
    <w:p w:rsidR="00EC000C" w:rsidRDefault="004E1B58">
      <w:pPr>
        <w:pStyle w:val="normal0"/>
        <w:spacing w:line="360" w:lineRule="auto"/>
      </w:pPr>
      <w:r>
        <w:rPr>
          <w:b/>
        </w:rPr>
        <w:lastRenderedPageBreak/>
        <w:t>3. A consumer product distributer has a chain of retail outlets. The warehouse and its stores upkeep are dependent highly on the fluctuating consumer requirement. Only for 20 to 30 % of the time the full warehouse space is fully utilized (during peak deman</w:t>
      </w:r>
      <w:r>
        <w:rPr>
          <w:b/>
        </w:rPr>
        <w:t xml:space="preserve">d). Most of the other time utilization around the year is less than 70%. </w:t>
      </w:r>
    </w:p>
    <w:p w:rsidR="00EC000C" w:rsidRDefault="004E1B58">
      <w:pPr>
        <w:pStyle w:val="normal0"/>
        <w:spacing w:line="360" w:lineRule="auto"/>
      </w:pPr>
      <w:proofErr w:type="gramStart"/>
      <w:r>
        <w:rPr>
          <w:b/>
        </w:rPr>
        <w:t>a</w:t>
      </w:r>
      <w:proofErr w:type="gramEnd"/>
      <w:r>
        <w:rPr>
          <w:b/>
        </w:rPr>
        <w:t xml:space="preserve">. According to you, what warehouse strategy should be adopted to improve its warehouse utilization? (5 Marks)  </w:t>
      </w:r>
    </w:p>
    <w:p w:rsidR="00EC000C" w:rsidRDefault="004E1B58">
      <w:pPr>
        <w:pStyle w:val="normal0"/>
        <w:spacing w:line="360" w:lineRule="auto"/>
      </w:pPr>
      <w:r>
        <w:rPr>
          <w:b/>
        </w:rPr>
        <w:t>Introduction</w:t>
      </w:r>
    </w:p>
    <w:p w:rsidR="004E1B58" w:rsidRDefault="004E1B58" w:rsidP="004E1B58">
      <w:pPr>
        <w:shd w:val="clear" w:color="auto" w:fill="FFFFFF"/>
        <w:spacing w:after="0" w:line="240" w:lineRule="auto"/>
        <w:jc w:val="center"/>
        <w:outlineLvl w:val="1"/>
        <w:rPr>
          <w:rFonts w:ascii="Georgia" w:hAnsi="Georgia"/>
          <w:color w:val="000000" w:themeColor="text1"/>
          <w:sz w:val="33"/>
          <w:szCs w:val="33"/>
          <w:shd w:val="clear" w:color="auto" w:fill="FFFF00"/>
        </w:rPr>
      </w:pPr>
      <w:r>
        <w:t>Warehouses are the places where the finished goods are k</w:t>
      </w:r>
      <w:r>
        <w:t xml:space="preserve">ept before final shipment to the customer. Suppose the manufacturer is in a different city and there is a tentative schedule or it is known that </w:t>
      </w:r>
      <w:proofErr w:type="gramStart"/>
      <w:r>
        <w:rPr>
          <w:rFonts w:ascii="Georgia" w:hAnsi="Georgia"/>
          <w:color w:val="000000" w:themeColor="text1"/>
          <w:sz w:val="33"/>
          <w:szCs w:val="33"/>
          <w:highlight w:val="red"/>
          <w:shd w:val="clear" w:color="auto" w:fill="FFFF00"/>
        </w:rPr>
        <w:t>Its</w:t>
      </w:r>
      <w:proofErr w:type="gramEnd"/>
      <w:r>
        <w:rPr>
          <w:rFonts w:ascii="Georgia" w:hAnsi="Georgia"/>
          <w:color w:val="000000" w:themeColor="text1"/>
          <w:sz w:val="33"/>
          <w:szCs w:val="33"/>
          <w:highlight w:val="red"/>
          <w:shd w:val="clear" w:color="auto" w:fill="FFFF00"/>
        </w:rPr>
        <w:t xml:space="preserve"> half solved sample only</w:t>
      </w:r>
    </w:p>
    <w:p w:rsidR="004E1B58" w:rsidRDefault="004E1B58" w:rsidP="004E1B58">
      <w:pPr>
        <w:shd w:val="clear" w:color="auto" w:fill="FFFFFF"/>
        <w:spacing w:after="0" w:line="240" w:lineRule="auto"/>
        <w:jc w:val="center"/>
        <w:outlineLvl w:val="1"/>
        <w:rPr>
          <w:rFonts w:ascii="Georgia" w:hAnsi="Georgia"/>
          <w:color w:val="222222"/>
          <w:sz w:val="33"/>
          <w:szCs w:val="33"/>
          <w:shd w:val="clear" w:color="auto" w:fill="FFFF00"/>
        </w:rPr>
      </w:pPr>
    </w:p>
    <w:p w:rsidR="004E1B58" w:rsidRDefault="004E1B58" w:rsidP="004E1B58">
      <w:pPr>
        <w:shd w:val="clear" w:color="auto" w:fill="FFFFFF"/>
        <w:spacing w:after="0" w:line="240" w:lineRule="auto"/>
        <w:jc w:val="center"/>
        <w:outlineLvl w:val="1"/>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JUNE 2020,</w:t>
      </w:r>
    </w:p>
    <w:p w:rsidR="004E1B58" w:rsidRDefault="004E1B58" w:rsidP="004E1B58">
      <w:pPr>
        <w:shd w:val="clear" w:color="auto" w:fill="FFFFFF"/>
        <w:spacing w:after="0" w:line="240" w:lineRule="auto"/>
        <w:jc w:val="center"/>
        <w:outlineLvl w:val="1"/>
        <w:rPr>
          <w:rFonts w:ascii="Georgia" w:hAnsi="Georgia"/>
          <w:color w:val="222222"/>
          <w:sz w:val="33"/>
          <w:szCs w:val="33"/>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xml:space="preserve"> last date is 15 </w:t>
      </w:r>
      <w:proofErr w:type="spellStart"/>
      <w:r>
        <w:rPr>
          <w:rFonts w:ascii="Georgia" w:hAnsi="Georgia"/>
          <w:b/>
          <w:bCs/>
          <w:color w:val="222222"/>
          <w:sz w:val="33"/>
          <w:szCs w:val="33"/>
          <w:shd w:val="clear" w:color="auto" w:fill="FFFF00"/>
        </w:rPr>
        <w:t>june</w:t>
      </w:r>
      <w:proofErr w:type="spellEnd"/>
      <w:r>
        <w:rPr>
          <w:rFonts w:ascii="Georgia" w:hAnsi="Georgia"/>
          <w:b/>
          <w:bCs/>
          <w:color w:val="222222"/>
          <w:sz w:val="33"/>
          <w:szCs w:val="33"/>
          <w:shd w:val="clear" w:color="auto" w:fill="FFFF00"/>
        </w:rPr>
        <w:t xml:space="preserve"> 2020</w:t>
      </w:r>
      <w:r>
        <w:rPr>
          <w:rFonts w:ascii="Georgia" w:hAnsi="Georgia"/>
          <w:color w:val="222222"/>
          <w:sz w:val="33"/>
          <w:szCs w:val="33"/>
        </w:rPr>
        <w:t>.</w:t>
      </w:r>
    </w:p>
    <w:p w:rsidR="004E1B58" w:rsidRDefault="004E1B58" w:rsidP="004E1B58">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Lowest price guarantee with quality. On our </w:t>
      </w:r>
      <w:r>
        <w:rPr>
          <w:rFonts w:ascii="Georgia" w:hAnsi="Georgia"/>
          <w:color w:val="222222"/>
          <w:sz w:val="33"/>
          <w:szCs w:val="33"/>
          <w:shd w:val="clear" w:color="auto" w:fill="00FF00"/>
        </w:rPr>
        <w:t>website www.aapkieducation.com</w:t>
      </w:r>
      <w:r>
        <w:rPr>
          <w:rFonts w:ascii="Georgia" w:hAnsi="Georgia"/>
          <w:color w:val="222222"/>
          <w:sz w:val="33"/>
          <w:szCs w:val="33"/>
        </w:rPr>
        <w:br/>
      </w:r>
    </w:p>
    <w:p w:rsidR="004E1B58" w:rsidRDefault="004E1B58" w:rsidP="004E1B58">
      <w:pPr>
        <w:shd w:val="clear" w:color="auto" w:fill="FFFFFF"/>
        <w:spacing w:after="0" w:line="240" w:lineRule="auto"/>
        <w:jc w:val="center"/>
        <w:outlineLvl w:val="1"/>
        <w:rPr>
          <w:rFonts w:ascii="Georgia" w:hAnsi="Georgia"/>
          <w:b/>
          <w:bCs/>
          <w:color w:val="222222"/>
          <w:sz w:val="33"/>
          <w:szCs w:val="33"/>
        </w:rPr>
      </w:pPr>
      <w:proofErr w:type="gramStart"/>
      <w:r>
        <w:rPr>
          <w:rFonts w:ascii="Georgia" w:hAnsi="Georgia"/>
          <w:color w:val="222222"/>
          <w:sz w:val="33"/>
          <w:szCs w:val="33"/>
        </w:rPr>
        <w:t>Charges</w:t>
      </w:r>
      <w:r>
        <w:rPr>
          <w:rFonts w:ascii="Georgia" w:hAnsi="Georgia"/>
          <w:b/>
          <w:bCs/>
          <w:color w:val="222222"/>
          <w:sz w:val="33"/>
          <w:szCs w:val="33"/>
          <w:shd w:val="clear" w:color="auto" w:fill="FFFF00"/>
        </w:rPr>
        <w:t> INR 199 only per assignment.</w:t>
      </w:r>
      <w:proofErr w:type="gramEnd"/>
      <w:r>
        <w:rPr>
          <w:rFonts w:ascii="Georgia" w:hAnsi="Georgia"/>
          <w:b/>
          <w:bCs/>
          <w:color w:val="222222"/>
          <w:sz w:val="33"/>
          <w:szCs w:val="33"/>
          <w:shd w:val="clear" w:color="auto" w:fill="FFFF00"/>
        </w:rPr>
        <w:t> </w:t>
      </w:r>
      <w:r>
        <w:rPr>
          <w:rFonts w:ascii="Georgia" w:hAnsi="Georgia"/>
          <w:color w:val="222222"/>
          <w:sz w:val="33"/>
          <w:szCs w:val="33"/>
        </w:rPr>
        <w:t xml:space="preserve">For more information you can get via mail or </w:t>
      </w:r>
      <w:proofErr w:type="spellStart"/>
      <w:r>
        <w:rPr>
          <w:rFonts w:ascii="Georgia" w:hAnsi="Georgia"/>
          <w:color w:val="222222"/>
          <w:sz w:val="33"/>
          <w:szCs w:val="33"/>
        </w:rPr>
        <w:t>Whats</w:t>
      </w:r>
      <w:proofErr w:type="spellEnd"/>
      <w:r>
        <w:rPr>
          <w:rFonts w:ascii="Georgia" w:hAnsi="Georgia"/>
          <w:color w:val="222222"/>
          <w:sz w:val="33"/>
          <w:szCs w:val="33"/>
        </w:rPr>
        <w:t xml:space="preserve"> app also</w:t>
      </w:r>
    </w:p>
    <w:p w:rsidR="004E1B58" w:rsidRDefault="004E1B58" w:rsidP="004E1B58">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br/>
      </w:r>
      <w:r>
        <w:rPr>
          <w:rFonts w:ascii="Georgia" w:hAnsi="Georgia"/>
          <w:color w:val="222222"/>
          <w:sz w:val="33"/>
          <w:szCs w:val="33"/>
          <w:shd w:val="clear" w:color="auto" w:fill="FF0000"/>
        </w:rPr>
        <w:t xml:space="preserve">Mail id is </w:t>
      </w:r>
      <w:hyperlink r:id="rId4" w:history="1">
        <w:r>
          <w:rPr>
            <w:rStyle w:val="Hyperlink"/>
            <w:rFonts w:ascii="Georgia" w:hAnsi="Georgia"/>
            <w:sz w:val="33"/>
            <w:szCs w:val="33"/>
            <w:shd w:val="clear" w:color="auto" w:fill="FF0000"/>
          </w:rPr>
          <w:t>aapkieducation@gmail.com</w:t>
        </w:r>
      </w:hyperlink>
    </w:p>
    <w:p w:rsidR="004E1B58" w:rsidRDefault="004E1B58" w:rsidP="004E1B58">
      <w:pPr>
        <w:shd w:val="clear" w:color="auto" w:fill="FFFFFF"/>
        <w:spacing w:after="0" w:line="240" w:lineRule="auto"/>
        <w:jc w:val="center"/>
        <w:outlineLvl w:val="1"/>
        <w:rPr>
          <w:rFonts w:ascii="Georgia" w:hAnsi="Georgia"/>
          <w:b/>
          <w:bCs/>
          <w:color w:val="222222"/>
          <w:sz w:val="33"/>
          <w:szCs w:val="33"/>
        </w:rPr>
      </w:pPr>
    </w:p>
    <w:p w:rsidR="004E1B58" w:rsidRDefault="004E1B58" w:rsidP="004E1B58">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After mail, we will reply you instant or maximum</w:t>
      </w:r>
    </w:p>
    <w:p w:rsidR="004E1B58" w:rsidRDefault="004E1B58" w:rsidP="004E1B58">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t>1 hour.</w:t>
      </w:r>
    </w:p>
    <w:p w:rsidR="004E1B58" w:rsidRDefault="004E1B58" w:rsidP="004E1B58">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Otherwise you can</w:t>
      </w:r>
      <w:r>
        <w:t xml:space="preserve"> </w:t>
      </w:r>
      <w:r>
        <w:rPr>
          <w:rFonts w:ascii="Georgia" w:hAnsi="Georgia"/>
          <w:color w:val="222222"/>
          <w:sz w:val="33"/>
          <w:szCs w:val="33"/>
        </w:rPr>
        <w:t>also contact on our</w:t>
      </w:r>
    </w:p>
    <w:p w:rsidR="004E1B58" w:rsidRDefault="004E1B58" w:rsidP="004E1B58">
      <w:pPr>
        <w:shd w:val="clear" w:color="auto" w:fill="FFFFFF"/>
        <w:spacing w:after="0" w:line="240" w:lineRule="auto"/>
        <w:jc w:val="center"/>
        <w:outlineLvl w:val="1"/>
        <w:rPr>
          <w:rFonts w:ascii="Georgia" w:hAnsi="Georgia"/>
          <w:color w:val="222222"/>
          <w:sz w:val="33"/>
          <w:szCs w:val="33"/>
          <w:shd w:val="clear" w:color="auto" w:fill="FF0000"/>
        </w:rPr>
      </w:pPr>
      <w:proofErr w:type="spellStart"/>
      <w:proofErr w:type="gramStart"/>
      <w:r>
        <w:rPr>
          <w:rFonts w:ascii="Georgia" w:hAnsi="Georgia"/>
          <w:color w:val="222222"/>
          <w:sz w:val="33"/>
          <w:szCs w:val="33"/>
          <w:shd w:val="clear" w:color="auto" w:fill="FF0000"/>
        </w:rPr>
        <w:t>whatsapp</w:t>
      </w:r>
      <w:proofErr w:type="spellEnd"/>
      <w:proofErr w:type="gramEnd"/>
      <w:r>
        <w:rPr>
          <w:rFonts w:ascii="Georgia" w:hAnsi="Georgia"/>
          <w:color w:val="222222"/>
          <w:sz w:val="33"/>
          <w:szCs w:val="33"/>
          <w:shd w:val="clear" w:color="auto" w:fill="FF0000"/>
        </w:rPr>
        <w:t xml:space="preserve"> no 8791490301.</w:t>
      </w:r>
    </w:p>
    <w:p w:rsidR="004E1B58" w:rsidRDefault="004E1B58" w:rsidP="004E1B58">
      <w:pPr>
        <w:pStyle w:val="normal0"/>
        <w:spacing w:after="0" w:line="240" w:lineRule="auto"/>
        <w:jc w:val="center"/>
      </w:pPr>
      <w:r>
        <w:rPr>
          <w:rFonts w:ascii="Georgia" w:hAnsi="Georgia"/>
          <w:color w:val="222222"/>
          <w:sz w:val="33"/>
          <w:szCs w:val="33"/>
          <w:shd w:val="clear" w:color="auto" w:fill="FF0000"/>
        </w:rPr>
        <w:t>Contact no is +91 87-55555-879.</w:t>
      </w:r>
    </w:p>
    <w:p w:rsidR="00EC000C" w:rsidRDefault="00EC000C" w:rsidP="004E1B58">
      <w:pPr>
        <w:pStyle w:val="normal0"/>
        <w:spacing w:line="360" w:lineRule="auto"/>
      </w:pPr>
    </w:p>
    <w:sectPr w:rsidR="00EC000C" w:rsidSect="00EC000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00C"/>
    <w:rsid w:val="004E1B58"/>
    <w:rsid w:val="00EC0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C000C"/>
    <w:pPr>
      <w:keepNext/>
      <w:keepLines/>
      <w:spacing w:before="480" w:after="120"/>
      <w:outlineLvl w:val="0"/>
    </w:pPr>
    <w:rPr>
      <w:b/>
      <w:sz w:val="48"/>
      <w:szCs w:val="48"/>
    </w:rPr>
  </w:style>
  <w:style w:type="paragraph" w:styleId="Heading2">
    <w:name w:val="heading 2"/>
    <w:basedOn w:val="normal0"/>
    <w:next w:val="normal0"/>
    <w:rsid w:val="00EC000C"/>
    <w:pPr>
      <w:spacing w:line="240" w:lineRule="auto"/>
      <w:jc w:val="left"/>
      <w:outlineLvl w:val="1"/>
    </w:pPr>
    <w:rPr>
      <w:b/>
      <w:sz w:val="36"/>
      <w:szCs w:val="36"/>
    </w:rPr>
  </w:style>
  <w:style w:type="paragraph" w:styleId="Heading3">
    <w:name w:val="heading 3"/>
    <w:basedOn w:val="normal0"/>
    <w:next w:val="normal0"/>
    <w:rsid w:val="00EC000C"/>
    <w:pPr>
      <w:keepNext/>
      <w:keepLines/>
      <w:spacing w:before="280" w:after="80"/>
      <w:outlineLvl w:val="2"/>
    </w:pPr>
    <w:rPr>
      <w:b/>
      <w:sz w:val="28"/>
      <w:szCs w:val="28"/>
    </w:rPr>
  </w:style>
  <w:style w:type="paragraph" w:styleId="Heading4">
    <w:name w:val="heading 4"/>
    <w:basedOn w:val="normal0"/>
    <w:next w:val="normal0"/>
    <w:rsid w:val="00EC000C"/>
    <w:pPr>
      <w:keepNext/>
      <w:keepLines/>
      <w:spacing w:before="240" w:after="40"/>
      <w:outlineLvl w:val="3"/>
    </w:pPr>
    <w:rPr>
      <w:b/>
    </w:rPr>
  </w:style>
  <w:style w:type="paragraph" w:styleId="Heading5">
    <w:name w:val="heading 5"/>
    <w:basedOn w:val="normal0"/>
    <w:next w:val="normal0"/>
    <w:rsid w:val="00EC000C"/>
    <w:pPr>
      <w:keepNext/>
      <w:keepLines/>
      <w:spacing w:before="220" w:after="40"/>
      <w:outlineLvl w:val="4"/>
    </w:pPr>
    <w:rPr>
      <w:b/>
      <w:sz w:val="22"/>
      <w:szCs w:val="22"/>
    </w:rPr>
  </w:style>
  <w:style w:type="paragraph" w:styleId="Heading6">
    <w:name w:val="heading 6"/>
    <w:basedOn w:val="normal0"/>
    <w:next w:val="normal0"/>
    <w:rsid w:val="00EC00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000C"/>
  </w:style>
  <w:style w:type="paragraph" w:styleId="Title">
    <w:name w:val="Title"/>
    <w:basedOn w:val="normal0"/>
    <w:next w:val="normal0"/>
    <w:rsid w:val="00EC000C"/>
    <w:pPr>
      <w:keepNext/>
      <w:keepLines/>
      <w:spacing w:before="480" w:after="120"/>
    </w:pPr>
    <w:rPr>
      <w:b/>
      <w:sz w:val="72"/>
      <w:szCs w:val="72"/>
    </w:rPr>
  </w:style>
  <w:style w:type="paragraph" w:styleId="Subtitle">
    <w:name w:val="Subtitle"/>
    <w:basedOn w:val="normal0"/>
    <w:next w:val="normal0"/>
    <w:rsid w:val="00EC000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E1B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859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2</cp:revision>
  <dcterms:created xsi:type="dcterms:W3CDTF">2020-05-07T14:52:00Z</dcterms:created>
  <dcterms:modified xsi:type="dcterms:W3CDTF">2020-05-07T14:52:00Z</dcterms:modified>
</cp:coreProperties>
</file>